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5AA1C" w14:textId="0F672F9E" w:rsidR="00421F3A" w:rsidRDefault="00B057D4" w:rsidP="00421F3A">
      <w:pPr>
        <w:jc w:val="left"/>
      </w:pPr>
      <w:r>
        <w:rPr>
          <w:bCs/>
        </w:rPr>
        <w:t xml:space="preserve">DEKLARACJA DOSTĘPNOŚCI </w:t>
      </w:r>
      <w:r w:rsidR="00421F3A">
        <w:rPr>
          <w:bCs/>
        </w:rPr>
        <w:t xml:space="preserve"> ARCHITEKTONICZN</w:t>
      </w:r>
      <w:r w:rsidR="00F94E27">
        <w:rPr>
          <w:bCs/>
        </w:rPr>
        <w:t>EJ</w:t>
      </w:r>
      <w:bookmarkStart w:id="0" w:name="_GoBack"/>
      <w:bookmarkEnd w:id="0"/>
      <w:r>
        <w:rPr>
          <w:bCs/>
        </w:rPr>
        <w:t xml:space="preserve"> SZKOŁY PODSTAWOWEJ W WYRACH</w:t>
      </w:r>
    </w:p>
    <w:p w14:paraId="778BE995" w14:textId="77777777" w:rsidR="00421F3A" w:rsidRDefault="00421F3A" w:rsidP="00421F3A">
      <w:pPr>
        <w:jc w:val="left"/>
      </w:pPr>
      <w:r>
        <w:t>Adres: </w:t>
      </w:r>
      <w:r>
        <w:rPr>
          <w:b/>
          <w:bCs/>
        </w:rPr>
        <w:t>Szkoła Podstawowa w Wyrach, 43-175 Wyry, ul. Puszkina 10</w:t>
      </w:r>
    </w:p>
    <w:p w14:paraId="4D8CEB3F" w14:textId="77777777" w:rsidR="00421F3A" w:rsidRDefault="00421F3A" w:rsidP="00421F3A">
      <w:pPr>
        <w:jc w:val="left"/>
      </w:pPr>
      <w:r>
        <w:t>Budynek w którym znajduje się Szkoła Podstawowa w Wyrach jest przystosowany do osób mających trudności w poruszaniu się.</w:t>
      </w:r>
    </w:p>
    <w:p w14:paraId="32299BF1" w14:textId="77777777" w:rsidR="00421F3A" w:rsidRDefault="00421F3A" w:rsidP="00421F3A">
      <w:pPr>
        <w:jc w:val="left"/>
      </w:pPr>
      <w:r>
        <w:t>Do Szkoły Podstawowej w Wyrach można dojechać samodzielnie lub środkami komunikacji publicznej. Osoby niepełnosprawne mogą dojechać bezpośrednio przed wejście do szkoły.</w:t>
      </w:r>
    </w:p>
    <w:p w14:paraId="01502E0B" w14:textId="77777777" w:rsidR="00421F3A" w:rsidRDefault="00421F3A" w:rsidP="00421F3A">
      <w:pPr>
        <w:jc w:val="left"/>
      </w:pPr>
      <w:r>
        <w:t>Łatwy dojazd możliwy jest komunikacją ZTM, do przystanku: </w:t>
      </w:r>
      <w:r>
        <w:rPr>
          <w:i/>
          <w:iCs/>
        </w:rPr>
        <w:t>Wyry, ul Główna</w:t>
      </w:r>
    </w:p>
    <w:p w14:paraId="7C030607" w14:textId="77777777" w:rsidR="00421F3A" w:rsidRDefault="00421F3A" w:rsidP="00421F3A">
      <w:pPr>
        <w:jc w:val="left"/>
      </w:pPr>
      <w:r>
        <w:t>Przed budynkiem Szkoły Podstawowej w Wyrach znajduje się ogólnodostępny bezpłatny parking.</w:t>
      </w:r>
    </w:p>
    <w:p w14:paraId="1B0B36ED" w14:textId="77777777" w:rsidR="00421F3A" w:rsidRDefault="00421F3A" w:rsidP="00421F3A">
      <w:pPr>
        <w:jc w:val="left"/>
      </w:pPr>
      <w:r>
        <w:t>Przed wejściem do budynku jest dzwonek, którym można w razie potrzeby pomocy przywołać pracownika szkoły.</w:t>
      </w:r>
    </w:p>
    <w:p w14:paraId="1846F532" w14:textId="77777777" w:rsidR="00421F3A" w:rsidRDefault="00421F3A" w:rsidP="00421F3A">
      <w:pPr>
        <w:jc w:val="left"/>
      </w:pPr>
      <w:r>
        <w:t>Posiadamy podjazd dla wózków inwalidzkich umożliwiający osobom niepełnosprawnym ruchowo samodzielne dostanie się do szkoły.</w:t>
      </w:r>
    </w:p>
    <w:p w14:paraId="7539437F" w14:textId="06DA0556" w:rsidR="00421F3A" w:rsidRDefault="00421F3A" w:rsidP="00421F3A">
      <w:pPr>
        <w:jc w:val="left"/>
      </w:pPr>
      <w:r>
        <w:t>W szkole jest dostępna winda umożliwiająca przejście między piętrami szkoły oraz platforma dla osób poruszających się na wózku inwalidzkim. Platforma nie jest dostępna dla wszystkich i działa na chip wydawany w sekretariacie szkoły lub wo</w:t>
      </w:r>
      <w:r w:rsidR="00204D5E">
        <w:t>ź</w:t>
      </w:r>
      <w:r>
        <w:t>niówce przy wejściu do budynku.</w:t>
      </w:r>
    </w:p>
    <w:p w14:paraId="30DF5227" w14:textId="77777777" w:rsidR="00421F3A" w:rsidRDefault="00421F3A" w:rsidP="00421F3A">
      <w:pPr>
        <w:jc w:val="left"/>
      </w:pPr>
      <w:r>
        <w:t>Szerokość korytarzy szkolnych jest dostosowana do przejazdu wózków inwalidzkich.</w:t>
      </w:r>
    </w:p>
    <w:p w14:paraId="025F751E" w14:textId="77777777" w:rsidR="00421F3A" w:rsidRDefault="00421F3A" w:rsidP="00421F3A">
      <w:pPr>
        <w:jc w:val="left"/>
      </w:pPr>
      <w:r>
        <w:t>Na każdym piętrze budynku znajduje się toaleta przystosowana dla osób niepełnosprawnych.</w:t>
      </w:r>
    </w:p>
    <w:p w14:paraId="231CB64C" w14:textId="77777777" w:rsidR="00421F3A" w:rsidRDefault="00421F3A" w:rsidP="00421F3A">
      <w:pPr>
        <w:jc w:val="left"/>
      </w:pPr>
      <w:r>
        <w:t>W budynku nie ma oznaczeń w alfabecie Braille’a i oznaczeń w druku powiększonym dla osób niewidomych i słabowidzących.</w:t>
      </w:r>
    </w:p>
    <w:p w14:paraId="1F8A5682" w14:textId="77777777" w:rsidR="00421F3A" w:rsidRDefault="00421F3A" w:rsidP="00421F3A">
      <w:pPr>
        <w:jc w:val="left"/>
      </w:pPr>
      <w:r>
        <w:t>Nie posiadamy tłumacza języka migowego.</w:t>
      </w:r>
    </w:p>
    <w:p w14:paraId="19257BFE" w14:textId="77777777" w:rsidR="00976F4F" w:rsidRDefault="00976F4F"/>
    <w:sectPr w:rsidR="00976F4F" w:rsidSect="00D87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3A"/>
    <w:rsid w:val="00204D5E"/>
    <w:rsid w:val="00421F3A"/>
    <w:rsid w:val="00976F4F"/>
    <w:rsid w:val="00B057D4"/>
    <w:rsid w:val="00D872CC"/>
    <w:rsid w:val="00E16161"/>
    <w:rsid w:val="00F9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2BE6"/>
  <w15:docId w15:val="{4777D794-96DE-4003-8AB1-4F60504C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Calibri"/>
        <w:sz w:val="24"/>
        <w:szCs w:val="9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F3A"/>
    <w:pPr>
      <w:spacing w:after="200" w:line="276" w:lineRule="auto"/>
      <w:jc w:val="both"/>
    </w:pPr>
    <w:rPr>
      <w:rFonts w:eastAsia="Calibri" w:cs="Times New Roman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Stycz</dc:creator>
  <cp:keywords/>
  <dc:description/>
  <cp:lastModifiedBy>sekretariat2</cp:lastModifiedBy>
  <cp:revision>3</cp:revision>
  <dcterms:created xsi:type="dcterms:W3CDTF">2020-03-31T09:45:00Z</dcterms:created>
  <dcterms:modified xsi:type="dcterms:W3CDTF">2020-03-31T09:46:00Z</dcterms:modified>
</cp:coreProperties>
</file>